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center"/>
        <w:rPr>
          <w:rFonts w:ascii="仿宋_GB2312" w:eastAsia="仿宋_GB2312"/>
          <w:sz w:val="44"/>
        </w:rPr>
      </w:pPr>
      <w:r>
        <w:rPr>
          <w:rFonts w:hint="eastAsia" w:ascii="方正小标宋_GBK" w:eastAsia="方正小标宋_GBK"/>
          <w:sz w:val="44"/>
        </w:rPr>
        <w:t>政府信息公开申请表</w:t>
      </w:r>
      <w:r>
        <w:rPr>
          <w:rFonts w:hint="eastAsia" w:ascii="方正楷体_GBK" w:hAnsi="方正楷体_GBK" w:eastAsia="方正楷体_GBK" w:cs="方正楷体_GBK"/>
          <w:szCs w:val="32"/>
        </w:rPr>
        <w:t>（法人申请样表）</w:t>
      </w:r>
    </w:p>
    <w:tbl>
      <w:tblPr>
        <w:tblStyle w:val="4"/>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重庆***公司</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pPr>
              <w:spacing w:line="0" w:lineRule="atLeast"/>
              <w:rPr>
                <w:rFonts w:ascii="宋体" w:hAnsi="宋体" w:eastAsia="宋体" w:cs="宋体"/>
                <w:sz w:val="24"/>
                <w:szCs w:val="24"/>
              </w:rPr>
            </w:pPr>
            <w:r>
              <w:rPr>
                <w:rFonts w:ascii="宋体" w:hAnsi="宋体" w:eastAsia="宋体" w:cs="宋体"/>
                <w:color w:val="FF0000"/>
                <w:sz w:val="24"/>
                <w:szCs w:val="24"/>
              </w:rPr>
              <w:t>915</w:t>
            </w:r>
            <w:r>
              <w:rPr>
                <w:rFonts w:hint="eastAsia" w:ascii="宋体" w:hAnsi="宋体" w:eastAsia="宋体" w:cs="宋体"/>
                <w:color w:val="FF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color w:val="FF0000"/>
                <w:sz w:val="24"/>
                <w:szCs w:val="24"/>
              </w:rPr>
              <w:t>□商业企业</w:t>
            </w:r>
            <w:r>
              <w:rPr>
                <w:rFonts w:hint="eastAsia" w:ascii="宋体" w:hAnsi="宋体" w:eastAsia="宋体" w:cs="宋体"/>
                <w:sz w:val="24"/>
                <w:szCs w:val="24"/>
              </w:rPr>
              <w:t xml:space="preserve">      □科研机构     □社会公益组织</w:t>
            </w:r>
          </w:p>
          <w:p>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李四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重庆市**区**路**号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3335" w:type="dxa"/>
            <w:gridSpan w:val="4"/>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pPr>
              <w:spacing w:line="0" w:lineRule="atLeast"/>
              <w:rPr>
                <w:rFonts w:hint="eastAsia" w:ascii="宋体" w:hAnsi="宋体" w:eastAsia="宋体" w:cs="宋体"/>
                <w:sz w:val="24"/>
                <w:szCs w:val="24"/>
                <w:lang w:eastAsia="zh-CN"/>
              </w:rPr>
            </w:pPr>
            <w:r>
              <w:rPr>
                <w:rFonts w:hint="eastAsia" w:ascii="宋体" w:hAnsi="宋体" w:eastAsia="宋体" w:cs="宋体"/>
                <w:color w:val="FF0000"/>
                <w:sz w:val="24"/>
                <w:szCs w:val="24"/>
                <w:lang w:eastAsia="zh-CN"/>
              </w:rPr>
              <w:t>重庆市文化和旅游发展委员会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0"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例：《重庆市文化和旅游发展委员会关于印发重庆市文化生态保护区管理办法的通知》（渝文旅规〔2023〕1号）</w:t>
            </w:r>
            <w:r>
              <w:rPr>
                <w:rFonts w:hint="eastAsia" w:ascii="方正楷体_GBK" w:hAnsi="方正楷体_GBK" w:eastAsia="方正楷体_GBK" w:cs="方正楷体_GBK"/>
                <w:sz w:val="24"/>
                <w:szCs w:val="24"/>
              </w:rPr>
              <w:t>（注意：1.尽可能准确填写所需文件的名称、文号，以便查找；2.毋须填写获取理由、依据等其他信息）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472" w:type="dxa"/>
            <w:vMerge w:val="continue"/>
            <w:vAlign w:val="center"/>
          </w:tcPr>
          <w:p>
            <w:pPr>
              <w:spacing w:line="0" w:lineRule="atLeast"/>
              <w:rPr>
                <w:rFonts w:ascii="宋体" w:hAnsi="宋体" w:eastAsia="宋体" w:cs="宋体"/>
                <w:sz w:val="24"/>
                <w:szCs w:val="24"/>
              </w:rPr>
            </w:pPr>
          </w:p>
        </w:tc>
        <w:tc>
          <w:tcPr>
            <w:tcW w:w="3810"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9000" w:type="dxa"/>
            <w:gridSpan w:val="8"/>
            <w:vAlign w:val="center"/>
          </w:tcPr>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本人（单位）承诺：所留联系地址（电子邮箱）为能够邮寄（电子邮件）送达的准确地址，如因联系地址（电子邮箱）不实等问题导致送达不能的，由本人（单位）承担相应法律后果。</w:t>
            </w:r>
          </w:p>
          <w:p>
            <w:pPr>
              <w:adjustRightInd w:val="0"/>
              <w:snapToGrid w:val="0"/>
              <w:spacing w:line="0" w:lineRule="atLeast"/>
              <w:rPr>
                <w:rFonts w:ascii="宋体" w:hAnsi="宋体" w:eastAsia="宋体" w:cs="宋体"/>
                <w:color w:val="000000"/>
                <w:sz w:val="24"/>
                <w:szCs w:val="24"/>
              </w:rPr>
            </w:pPr>
            <w:bookmarkStart w:id="0" w:name="_GoBack"/>
            <w:bookmarkEnd w:id="0"/>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w:t>
            </w:r>
            <w:r>
              <w:rPr>
                <w:rFonts w:hint="eastAsia" w:ascii="宋体" w:hAnsi="宋体" w:eastAsia="宋体" w:cs="宋体"/>
                <w:color w:val="FF0000"/>
                <w:sz w:val="24"/>
                <w:szCs w:val="24"/>
              </w:rPr>
              <w:t>（盖章）</w:t>
            </w:r>
            <w:r>
              <w:rPr>
                <w:rFonts w:hint="eastAsia" w:ascii="宋体" w:hAnsi="宋体" w:eastAsia="宋体" w:cs="宋体"/>
                <w:color w:val="000000"/>
                <w:sz w:val="24"/>
                <w:szCs w:val="24"/>
              </w:rPr>
              <w:t xml:space="preserve">：    </w:t>
            </w: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FF0000"/>
                <w:sz w:val="24"/>
                <w:szCs w:val="24"/>
              </w:rPr>
              <w:t xml:space="preserve">  </w:t>
            </w:r>
            <w:r>
              <w:rPr>
                <w:rFonts w:ascii="宋体" w:hAnsi="宋体" w:eastAsia="宋体" w:cs="宋体"/>
                <w:color w:val="FF0000"/>
                <w:sz w:val="24"/>
                <w:szCs w:val="24"/>
              </w:rPr>
              <w:t>202</w:t>
            </w:r>
            <w:r>
              <w:rPr>
                <w:rFonts w:hint="eastAsia" w:ascii="宋体" w:hAnsi="宋体" w:eastAsia="宋体" w:cs="宋体"/>
                <w:color w:val="FF0000"/>
                <w:sz w:val="24"/>
                <w:szCs w:val="24"/>
                <w:lang w:val="en-US" w:eastAsia="zh-CN"/>
              </w:rPr>
              <w:t>5</w:t>
            </w:r>
            <w:r>
              <w:rPr>
                <w:rFonts w:ascii="宋体" w:hAnsi="宋体" w:eastAsia="宋体" w:cs="宋体"/>
                <w:color w:val="FF0000"/>
                <w:sz w:val="24"/>
                <w:szCs w:val="24"/>
              </w:rPr>
              <w:t>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D7BFF"/>
    <w:rsid w:val="00007D99"/>
    <w:rsid w:val="001E780B"/>
    <w:rsid w:val="00272AEE"/>
    <w:rsid w:val="00927814"/>
    <w:rsid w:val="00CA3981"/>
    <w:rsid w:val="00CE3BF3"/>
    <w:rsid w:val="00FC1794"/>
    <w:rsid w:val="180018B9"/>
    <w:rsid w:val="33F60D86"/>
    <w:rsid w:val="463D7BFF"/>
    <w:rsid w:val="6DF9F760"/>
    <w:rsid w:val="77EEC8EC"/>
    <w:rsid w:val="8FF75A08"/>
    <w:rsid w:val="FF7F1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3"/>
    <w:basedOn w:val="1"/>
    <w:next w:val="1"/>
    <w:qFormat/>
    <w:uiPriority w:val="0"/>
    <w:pPr>
      <w:autoSpaceDE w:val="0"/>
      <w:autoSpaceDN w:val="0"/>
      <w:snapToGrid w:val="0"/>
      <w:spacing w:line="590" w:lineRule="atLeast"/>
      <w:ind w:firstLine="624"/>
    </w:pPr>
    <w:rPr>
      <w:rFonts w:eastAsia="方正黑体_GBK"/>
      <w:snapToGrid w:val="0"/>
      <w:kern w:val="0"/>
    </w:rPr>
  </w:style>
  <w:style w:type="character" w:customStyle="1" w:styleId="7">
    <w:name w:val="页眉 字符"/>
    <w:basedOn w:val="5"/>
    <w:link w:val="3"/>
    <w:qFormat/>
    <w:uiPriority w:val="0"/>
    <w:rPr>
      <w:rFonts w:eastAsia="方正仿宋_GBK"/>
      <w:kern w:val="2"/>
      <w:sz w:val="18"/>
      <w:szCs w:val="18"/>
    </w:rPr>
  </w:style>
  <w:style w:type="character" w:customStyle="1" w:styleId="8">
    <w:name w:val="页脚 字符"/>
    <w:basedOn w:val="5"/>
    <w:link w:val="2"/>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501</Words>
  <Characters>549</Characters>
  <Lines>5</Lines>
  <Paragraphs>1</Paragraphs>
  <TotalTime>0</TotalTime>
  <ScaleCrop>false</ScaleCrop>
  <LinksUpToDate>false</LinksUpToDate>
  <CharactersWithSpaces>680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2020-05-27T01:14:00Z</dcterms:created>
  <dc:creator>政务公开处_唐培林</dc:creator>
  <cp:lastModifiedBy>kylin</cp:lastModifiedBy>
  <cp:lastPrinted>2020-05-27T01:15:00Z</cp:lastPrinted>
  <dcterms:modified xsi:type="dcterms:W3CDTF">2025-03-20T10:06:44Z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011A5ACA053A16BED78FBB635F491CA3</vt:lpwstr>
  </property>
  <property fmtid="{D5CDD505-2E9C-101B-9397-08002B2CF9AE}" pid="4" name="KSOTemplateDocerSaveRecord">
    <vt:lpwstr>eyJoZGlkIjoiMzZiNzY0NDAxZDFhMjRjZjIyMDBiM2MwZmYyZTBkYmUiLCJ1c2VySWQiOiI1MjY3ODY2NTYifQ==</vt:lpwstr>
  </property>
</Properties>
</file>